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EEB" w14:textId="77777777" w:rsidR="002D69E6" w:rsidRPr="00670FB2" w:rsidRDefault="002D69E6" w:rsidP="002D69E6">
      <w:pPr>
        <w:ind w:left="0"/>
        <w:jc w:val="center"/>
        <w:rPr>
          <w:rFonts w:ascii="Times New Roman" w:hAnsi="Times New Roman"/>
          <w:b/>
          <w:bCs/>
        </w:rPr>
      </w:pPr>
    </w:p>
    <w:p w14:paraId="7ED2EA8A" w14:textId="77777777" w:rsidR="002D69E6" w:rsidRPr="00BF1F8C" w:rsidRDefault="002D69E6" w:rsidP="002D69E6">
      <w:pPr>
        <w:ind w:left="0"/>
        <w:jc w:val="center"/>
        <w:rPr>
          <w:color w:val="0070C0"/>
          <w:sz w:val="44"/>
          <w:szCs w:val="24"/>
        </w:rPr>
      </w:pPr>
    </w:p>
    <w:p w14:paraId="7C7CA2EB" w14:textId="77777777" w:rsidR="002D69E6" w:rsidRPr="00BB7B4B" w:rsidRDefault="00670FB2" w:rsidP="002D69E6">
      <w:pPr>
        <w:ind w:left="0"/>
        <w:jc w:val="center"/>
        <w:rPr>
          <w:color w:val="0070C0"/>
          <w:sz w:val="44"/>
          <w:szCs w:val="24"/>
          <w:u w:val="single"/>
        </w:rPr>
      </w:pPr>
      <w:r w:rsidRPr="00BB7B4B">
        <w:rPr>
          <w:color w:val="0070C0"/>
          <w:sz w:val="44"/>
          <w:szCs w:val="24"/>
          <w:u w:val="single"/>
        </w:rPr>
        <w:t>DOMANDA DI PARTECIPAZIONE</w:t>
      </w:r>
    </w:p>
    <w:p w14:paraId="04725709" w14:textId="77777777" w:rsidR="00BB7B4B" w:rsidRDefault="000A15A0" w:rsidP="00BB7B4B">
      <w:pPr>
        <w:spacing w:after="120"/>
        <w:contextualSpacing/>
        <w:jc w:val="center"/>
        <w:rPr>
          <w:i/>
          <w:color w:val="0070C0"/>
          <w:sz w:val="44"/>
          <w:szCs w:val="24"/>
        </w:rPr>
      </w:pPr>
      <w:r w:rsidRPr="000A15A0">
        <w:rPr>
          <w:rFonts w:ascii="Times New Roman" w:hAnsi="Times New Roman"/>
          <w:b/>
          <w:bCs/>
        </w:rPr>
        <w:tab/>
      </w:r>
      <w:bookmarkStart w:id="0" w:name="_Hlk103873732"/>
      <w:r w:rsidR="00BB7B4B" w:rsidRPr="00725395">
        <w:rPr>
          <w:color w:val="0070C0"/>
          <w:sz w:val="44"/>
          <w:szCs w:val="24"/>
        </w:rPr>
        <w:t xml:space="preserve">Procedura </w:t>
      </w:r>
      <w:r w:rsidR="00BB7B4B">
        <w:rPr>
          <w:color w:val="0070C0"/>
          <w:sz w:val="44"/>
          <w:szCs w:val="24"/>
        </w:rPr>
        <w:t>telematica aperta</w:t>
      </w:r>
      <w:r w:rsidR="00BB7B4B" w:rsidRPr="00725395">
        <w:rPr>
          <w:color w:val="0070C0"/>
          <w:sz w:val="44"/>
          <w:szCs w:val="24"/>
        </w:rPr>
        <w:t xml:space="preserve"> per la “</w:t>
      </w:r>
      <w:r w:rsidR="00BB7B4B" w:rsidRPr="00737C73">
        <w:rPr>
          <w:i/>
          <w:color w:val="0070C0"/>
          <w:sz w:val="44"/>
          <w:szCs w:val="24"/>
        </w:rPr>
        <w:t>Fornitura di</w:t>
      </w:r>
      <w:r w:rsidR="00BB7B4B" w:rsidRPr="00413A77">
        <w:rPr>
          <w:i/>
          <w:color w:val="0070C0"/>
          <w:sz w:val="44"/>
          <w:szCs w:val="24"/>
        </w:rPr>
        <w:t xml:space="preserve"> beni </w:t>
      </w:r>
      <w:r w:rsidR="00BB7B4B">
        <w:rPr>
          <w:i/>
          <w:color w:val="0070C0"/>
          <w:sz w:val="44"/>
          <w:szCs w:val="24"/>
        </w:rPr>
        <w:t>montaggio e installazione</w:t>
      </w:r>
      <w:r w:rsidR="00BB7B4B" w:rsidRPr="00737C73">
        <w:rPr>
          <w:i/>
          <w:color w:val="0070C0"/>
          <w:sz w:val="44"/>
          <w:szCs w:val="24"/>
        </w:rPr>
        <w:t xml:space="preserve"> </w:t>
      </w:r>
      <w:bookmarkEnd w:id="0"/>
      <w:r w:rsidR="00BB7B4B" w:rsidRPr="00413A77">
        <w:rPr>
          <w:i/>
          <w:color w:val="0070C0"/>
          <w:sz w:val="44"/>
          <w:szCs w:val="24"/>
        </w:rPr>
        <w:t>per il “</w:t>
      </w:r>
      <w:r w:rsidR="00BB7B4B" w:rsidRPr="00413A77">
        <w:rPr>
          <w:i/>
          <w:color w:val="0070C0"/>
          <w:sz w:val="44"/>
          <w:szCs w:val="24"/>
          <w:u w:val="single"/>
        </w:rPr>
        <w:t>Revamping della stazione lisimetrica del CRMA</w:t>
      </w:r>
      <w:r w:rsidR="00BB7B4B" w:rsidRPr="00413A77">
        <w:rPr>
          <w:i/>
          <w:color w:val="0070C0"/>
          <w:sz w:val="44"/>
          <w:szCs w:val="24"/>
        </w:rPr>
        <w:t xml:space="preserve">”. </w:t>
      </w:r>
    </w:p>
    <w:p w14:paraId="3181AE91" w14:textId="77777777" w:rsidR="00BB7B4B" w:rsidRDefault="00BB7B4B" w:rsidP="00BB7B4B">
      <w:pPr>
        <w:spacing w:after="120"/>
        <w:contextualSpacing/>
        <w:jc w:val="center"/>
        <w:rPr>
          <w:i/>
          <w:color w:val="0070C0"/>
          <w:sz w:val="44"/>
          <w:szCs w:val="24"/>
        </w:rPr>
      </w:pPr>
    </w:p>
    <w:p w14:paraId="5712B04A" w14:textId="77777777" w:rsidR="00BB7B4B" w:rsidRDefault="00BB7B4B" w:rsidP="00BB7B4B">
      <w:pPr>
        <w:spacing w:after="120"/>
        <w:contextualSpacing/>
        <w:jc w:val="center"/>
        <w:rPr>
          <w:i/>
          <w:color w:val="0070C0"/>
          <w:sz w:val="36"/>
          <w:szCs w:val="20"/>
        </w:rPr>
      </w:pPr>
      <w:r w:rsidRPr="00413A77">
        <w:rPr>
          <w:i/>
          <w:color w:val="0070C0"/>
          <w:sz w:val="36"/>
          <w:szCs w:val="20"/>
        </w:rPr>
        <w:t xml:space="preserve">Progetto Phenolab 4.0 a valere su “PO FESR Basilicata 2014-2020 - Azione 1A.1.5.1. Avviso per il sostegno a progetti di rafforzamento e ampliamento delle Infrastrutture di Ricerca inserite nel Piano Triennale delle Infrastrutture di Ricerca della Regione Basilicata.” – Area di specializzazione: BIOECONOMIA"; RNA-COR: 5864211 </w:t>
      </w:r>
    </w:p>
    <w:p w14:paraId="0301E8E5" w14:textId="77777777" w:rsidR="00BB7B4B" w:rsidRDefault="00BB7B4B" w:rsidP="00BB7B4B">
      <w:pPr>
        <w:spacing w:after="120"/>
        <w:contextualSpacing/>
        <w:jc w:val="center"/>
        <w:rPr>
          <w:i/>
          <w:color w:val="0070C0"/>
          <w:sz w:val="36"/>
          <w:szCs w:val="20"/>
        </w:rPr>
      </w:pPr>
    </w:p>
    <w:p w14:paraId="7B503CC7" w14:textId="77777777" w:rsidR="00BB7B4B" w:rsidRDefault="00BB7B4B" w:rsidP="00BB7B4B">
      <w:pPr>
        <w:spacing w:after="120"/>
        <w:contextualSpacing/>
        <w:jc w:val="center"/>
        <w:rPr>
          <w:i/>
          <w:color w:val="0070C0"/>
          <w:sz w:val="44"/>
          <w:szCs w:val="24"/>
        </w:rPr>
      </w:pPr>
      <w:r w:rsidRPr="00413A77">
        <w:rPr>
          <w:i/>
          <w:color w:val="0070C0"/>
          <w:sz w:val="36"/>
          <w:szCs w:val="20"/>
        </w:rPr>
        <w:t xml:space="preserve">CUP </w:t>
      </w:r>
      <w:r w:rsidRPr="00413A77">
        <w:rPr>
          <w:i/>
          <w:color w:val="0070C0"/>
          <w:sz w:val="44"/>
          <w:szCs w:val="24"/>
        </w:rPr>
        <w:t xml:space="preserve">G89J19001000003; </w:t>
      </w:r>
    </w:p>
    <w:p w14:paraId="5038A936" w14:textId="77777777" w:rsidR="00BB7B4B" w:rsidRPr="00413A77" w:rsidRDefault="00BB7B4B" w:rsidP="00BB7B4B">
      <w:pPr>
        <w:spacing w:after="120"/>
        <w:contextualSpacing/>
        <w:jc w:val="center"/>
        <w:rPr>
          <w:i/>
          <w:color w:val="0070C0"/>
          <w:sz w:val="44"/>
          <w:szCs w:val="24"/>
          <w:highlight w:val="yellow"/>
        </w:rPr>
      </w:pPr>
      <w:r w:rsidRPr="00072A7F">
        <w:rPr>
          <w:i/>
          <w:color w:val="0070C0"/>
          <w:sz w:val="44"/>
          <w:szCs w:val="24"/>
        </w:rPr>
        <w:t>CIG: 94742259CB</w:t>
      </w:r>
    </w:p>
    <w:p w14:paraId="28C06465" w14:textId="77777777" w:rsidR="00BB7B4B" w:rsidRPr="005F65B0" w:rsidRDefault="00BB7B4B" w:rsidP="00BB7B4B">
      <w:pPr>
        <w:spacing w:after="120"/>
        <w:contextualSpacing/>
        <w:jc w:val="center"/>
        <w:rPr>
          <w:color w:val="0070C0"/>
          <w:sz w:val="44"/>
          <w:szCs w:val="24"/>
        </w:rPr>
      </w:pPr>
      <w:r w:rsidRPr="00230A06">
        <w:rPr>
          <w:i/>
          <w:color w:val="0070C0"/>
          <w:sz w:val="44"/>
          <w:szCs w:val="24"/>
        </w:rPr>
        <w:t>SIMOG gara n°</w:t>
      </w:r>
      <w:r w:rsidRPr="00230A06">
        <w:t xml:space="preserve"> </w:t>
      </w:r>
      <w:r w:rsidRPr="00230A06">
        <w:rPr>
          <w:i/>
          <w:color w:val="0070C0"/>
          <w:sz w:val="44"/>
          <w:szCs w:val="24"/>
        </w:rPr>
        <w:t xml:space="preserve">8783039 </w:t>
      </w:r>
    </w:p>
    <w:p w14:paraId="3EE8A8DB" w14:textId="77D8401E" w:rsidR="002D69E6" w:rsidRPr="000A15A0" w:rsidRDefault="002D69E6" w:rsidP="000A15A0">
      <w:pPr>
        <w:tabs>
          <w:tab w:val="left" w:pos="3348"/>
        </w:tabs>
        <w:ind w:left="0"/>
        <w:rPr>
          <w:rFonts w:ascii="Times New Roman" w:hAnsi="Times New Roman"/>
          <w:b/>
          <w:bCs/>
        </w:rPr>
      </w:pPr>
    </w:p>
    <w:p w14:paraId="3F129C5E" w14:textId="1C2F9C46" w:rsidR="00670FB2" w:rsidRPr="00670FB2" w:rsidRDefault="002D69E6" w:rsidP="00502AC0">
      <w:pPr>
        <w:jc w:val="center"/>
        <w:rPr>
          <w:rFonts w:ascii="Times New Roman" w:hAnsi="Times New Roman"/>
        </w:rPr>
      </w:pPr>
      <w:r w:rsidRPr="00670FB2">
        <w:rPr>
          <w:rFonts w:ascii="Times New Roman" w:hAnsi="Times New Roman"/>
          <w:b/>
          <w:bCs/>
        </w:rPr>
        <w:br w:type="page"/>
      </w:r>
    </w:p>
    <w:p w14:paraId="48058822" w14:textId="77777777"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14:paraId="17444CDB" w14:textId="77777777"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14:paraId="3245327E" w14:textId="77777777"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14:paraId="23AEE9CF"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084C8278"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7A35E804"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0112EB07"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14:paraId="4DCF0B89" w14:textId="77777777"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14:paraId="1AFA761E" w14:textId="77777777" w:rsidR="00670FB2" w:rsidRPr="00670FB2" w:rsidRDefault="00670FB2" w:rsidP="009459B6">
      <w:pPr>
        <w:pStyle w:val="Paragrafoelenco"/>
        <w:spacing w:after="80" w:line="276" w:lineRule="auto"/>
        <w:ind w:left="0"/>
        <w:rPr>
          <w:rFonts w:ascii="Times New Roman" w:hAnsi="Times New Roman"/>
          <w:sz w:val="22"/>
          <w:szCs w:val="22"/>
        </w:rPr>
      </w:pPr>
    </w:p>
    <w:p w14:paraId="159218B2" w14:textId="77777777"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14:paraId="20CA1632" w14:textId="77777777" w:rsidR="00670FB2" w:rsidRPr="00670FB2" w:rsidRDefault="00670FB2" w:rsidP="00670FB2">
      <w:pPr>
        <w:autoSpaceDE w:val="0"/>
        <w:autoSpaceDN w:val="0"/>
        <w:adjustRightInd w:val="0"/>
        <w:spacing w:after="120"/>
        <w:rPr>
          <w:rFonts w:ascii="Times New Roman" w:hAnsi="Times New Roman"/>
          <w:color w:val="000000"/>
        </w:rPr>
      </w:pPr>
    </w:p>
    <w:p w14:paraId="03C2321E" w14:textId="77777777"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w:t>
      </w:r>
      <w:proofErr w:type="gramStart"/>
      <w:r w:rsidR="009D3AF4">
        <w:rPr>
          <w:rFonts w:ascii="Times New Roman" w:hAnsi="Times New Roman"/>
          <w:color w:val="000000"/>
          <w:sz w:val="22"/>
          <w:szCs w:val="22"/>
        </w:rPr>
        <w:t xml:space="preserve">a, </w:t>
      </w:r>
      <w:r w:rsidR="00670FB2" w:rsidRPr="00670FB2">
        <w:rPr>
          <w:rFonts w:ascii="Times New Roman" w:hAnsi="Times New Roman"/>
          <w:color w:val="000000"/>
          <w:sz w:val="22"/>
          <w:szCs w:val="22"/>
        </w:rPr>
        <w:t xml:space="preserve"> art.</w:t>
      </w:r>
      <w:proofErr w:type="gramEnd"/>
      <w:r w:rsidR="00670FB2" w:rsidRPr="00670FB2">
        <w:rPr>
          <w:rFonts w:ascii="Times New Roman" w:hAnsi="Times New Roman"/>
          <w:color w:val="000000"/>
          <w:sz w:val="22"/>
          <w:szCs w:val="22"/>
        </w:rPr>
        <w:t xml:space="preserve"> 4</w:t>
      </w:r>
      <w:r>
        <w:rPr>
          <w:rFonts w:ascii="Times New Roman" w:hAnsi="Times New Roman"/>
          <w:color w:val="000000"/>
          <w:sz w:val="22"/>
          <w:szCs w:val="22"/>
        </w:rPr>
        <w:t>5</w:t>
      </w:r>
      <w:r w:rsidR="00670FB2" w:rsidRPr="00670FB2">
        <w:rPr>
          <w:rFonts w:ascii="Times New Roman" w:hAnsi="Times New Roman"/>
          <w:color w:val="000000"/>
          <w:sz w:val="22"/>
          <w:szCs w:val="22"/>
        </w:rPr>
        <w:t>, D.Lgs. 50/2016);</w:t>
      </w:r>
    </w:p>
    <w:p w14:paraId="4C0953FB" w14:textId="77777777"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singolo (comma 1, lett. a) art. 46, D.Lgs. 50/2016);</w:t>
      </w:r>
    </w:p>
    <w:p w14:paraId="1CE7AF09"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associato (comma 1, lett. a) art. 46, D.Lgs. 50/2016);</w:t>
      </w:r>
    </w:p>
    <w:p w14:paraId="7F32A07E"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professionisti (comma 1, lett. b) art. 46, D.Lgs. 50/2016);</w:t>
      </w:r>
    </w:p>
    <w:p w14:paraId="5443F2C4"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ingegneria (comma 1, lett. c) art. 46, D.Lgs. 50/2016);</w:t>
      </w:r>
    </w:p>
    <w:p w14:paraId="4DC51FBF"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GEIE (comma 1, lett. a) art. 46, D.Lgs. 50/2016);</w:t>
      </w:r>
    </w:p>
    <w:p w14:paraId="1E5FB45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Mandataria di un raggruppamento temporaneo (comma 1, lett. e, art. 46, D.Lgs. 50/2016)</w:t>
      </w:r>
    </w:p>
    <w:p w14:paraId="5896FC52"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14:paraId="335AB9E5"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14:paraId="3A9A5371" w14:textId="77777777"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Ind w:w="421" w:type="dxa"/>
        <w:tblLook w:val="04A0" w:firstRow="1" w:lastRow="0" w:firstColumn="1" w:lastColumn="0" w:noHBand="0" w:noVBand="1"/>
      </w:tblPr>
      <w:tblGrid>
        <w:gridCol w:w="2074"/>
        <w:gridCol w:w="2372"/>
        <w:gridCol w:w="2371"/>
        <w:gridCol w:w="2371"/>
      </w:tblGrid>
      <w:tr w:rsidR="00670FB2" w:rsidRPr="00670FB2" w14:paraId="4720D434" w14:textId="77777777" w:rsidTr="00A27DF4">
        <w:trPr>
          <w:trHeight w:val="320"/>
        </w:trPr>
        <w:tc>
          <w:tcPr>
            <w:tcW w:w="1951" w:type="dxa"/>
          </w:tcPr>
          <w:p w14:paraId="4D7FFA4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14:paraId="41B25D86"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14:paraId="72BAB9B0"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14:paraId="0072973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14:paraId="332C0F04" w14:textId="77777777" w:rsidTr="00A27DF4">
        <w:tc>
          <w:tcPr>
            <w:tcW w:w="1951" w:type="dxa"/>
          </w:tcPr>
          <w:p w14:paraId="5179AEF3" w14:textId="77777777" w:rsidR="00670FB2" w:rsidRPr="00670FB2" w:rsidRDefault="00670FB2" w:rsidP="007F5092">
            <w:pPr>
              <w:pStyle w:val="sche3"/>
              <w:spacing w:line="276" w:lineRule="auto"/>
              <w:rPr>
                <w:color w:val="000000"/>
                <w:sz w:val="22"/>
                <w:szCs w:val="22"/>
                <w:lang w:val="it-IT"/>
              </w:rPr>
            </w:pPr>
          </w:p>
        </w:tc>
        <w:tc>
          <w:tcPr>
            <w:tcW w:w="2372" w:type="dxa"/>
          </w:tcPr>
          <w:p w14:paraId="44398056" w14:textId="77777777" w:rsidR="00670FB2" w:rsidRPr="00670FB2" w:rsidRDefault="00670FB2" w:rsidP="007F5092">
            <w:pPr>
              <w:pStyle w:val="sche3"/>
              <w:spacing w:line="276" w:lineRule="auto"/>
              <w:rPr>
                <w:color w:val="000000"/>
                <w:sz w:val="22"/>
                <w:szCs w:val="22"/>
                <w:lang w:val="it-IT"/>
              </w:rPr>
            </w:pPr>
          </w:p>
        </w:tc>
        <w:tc>
          <w:tcPr>
            <w:tcW w:w="2371" w:type="dxa"/>
          </w:tcPr>
          <w:p w14:paraId="6CFD37D5" w14:textId="77777777" w:rsidR="00670FB2" w:rsidRPr="00670FB2" w:rsidRDefault="00670FB2" w:rsidP="007F5092">
            <w:pPr>
              <w:pStyle w:val="sche3"/>
              <w:spacing w:line="276" w:lineRule="auto"/>
              <w:rPr>
                <w:color w:val="000000"/>
                <w:sz w:val="22"/>
                <w:szCs w:val="22"/>
                <w:lang w:val="it-IT"/>
              </w:rPr>
            </w:pPr>
          </w:p>
        </w:tc>
        <w:tc>
          <w:tcPr>
            <w:tcW w:w="2371" w:type="dxa"/>
          </w:tcPr>
          <w:p w14:paraId="4953E95A" w14:textId="77777777" w:rsidR="00670FB2" w:rsidRPr="00670FB2" w:rsidRDefault="00670FB2" w:rsidP="007F5092">
            <w:pPr>
              <w:pStyle w:val="sche3"/>
              <w:spacing w:line="276" w:lineRule="auto"/>
              <w:rPr>
                <w:color w:val="000000"/>
                <w:sz w:val="22"/>
                <w:szCs w:val="22"/>
                <w:lang w:val="it-IT"/>
              </w:rPr>
            </w:pPr>
          </w:p>
        </w:tc>
      </w:tr>
      <w:tr w:rsidR="00670FB2" w:rsidRPr="00670FB2" w14:paraId="51C66283" w14:textId="77777777" w:rsidTr="00A27DF4">
        <w:tc>
          <w:tcPr>
            <w:tcW w:w="1951" w:type="dxa"/>
          </w:tcPr>
          <w:p w14:paraId="3C48E6D1" w14:textId="77777777" w:rsidR="00670FB2" w:rsidRPr="00670FB2" w:rsidRDefault="00670FB2" w:rsidP="007F5092">
            <w:pPr>
              <w:pStyle w:val="sche3"/>
              <w:spacing w:line="276" w:lineRule="auto"/>
              <w:rPr>
                <w:color w:val="000000"/>
                <w:sz w:val="22"/>
                <w:szCs w:val="22"/>
                <w:lang w:val="it-IT"/>
              </w:rPr>
            </w:pPr>
          </w:p>
        </w:tc>
        <w:tc>
          <w:tcPr>
            <w:tcW w:w="2372" w:type="dxa"/>
          </w:tcPr>
          <w:p w14:paraId="53CBBC03" w14:textId="77777777" w:rsidR="00670FB2" w:rsidRPr="00670FB2" w:rsidRDefault="00670FB2" w:rsidP="007F5092">
            <w:pPr>
              <w:pStyle w:val="sche3"/>
              <w:spacing w:line="276" w:lineRule="auto"/>
              <w:rPr>
                <w:color w:val="000000"/>
                <w:sz w:val="22"/>
                <w:szCs w:val="22"/>
                <w:lang w:val="it-IT"/>
              </w:rPr>
            </w:pPr>
          </w:p>
        </w:tc>
        <w:tc>
          <w:tcPr>
            <w:tcW w:w="2371" w:type="dxa"/>
          </w:tcPr>
          <w:p w14:paraId="49F8A1FF" w14:textId="77777777" w:rsidR="00670FB2" w:rsidRPr="00670FB2" w:rsidRDefault="00670FB2" w:rsidP="007F5092">
            <w:pPr>
              <w:pStyle w:val="sche3"/>
              <w:spacing w:line="276" w:lineRule="auto"/>
              <w:rPr>
                <w:color w:val="000000"/>
                <w:sz w:val="22"/>
                <w:szCs w:val="22"/>
                <w:lang w:val="it-IT"/>
              </w:rPr>
            </w:pPr>
          </w:p>
        </w:tc>
        <w:tc>
          <w:tcPr>
            <w:tcW w:w="2371" w:type="dxa"/>
          </w:tcPr>
          <w:p w14:paraId="626B847C" w14:textId="77777777" w:rsidR="00670FB2" w:rsidRPr="00670FB2" w:rsidRDefault="00670FB2" w:rsidP="007F5092">
            <w:pPr>
              <w:pStyle w:val="sche3"/>
              <w:spacing w:line="276" w:lineRule="auto"/>
              <w:rPr>
                <w:color w:val="000000"/>
                <w:sz w:val="22"/>
                <w:szCs w:val="22"/>
                <w:lang w:val="it-IT"/>
              </w:rPr>
            </w:pPr>
          </w:p>
        </w:tc>
      </w:tr>
      <w:tr w:rsidR="00670FB2" w:rsidRPr="00670FB2" w14:paraId="31EEE6A1" w14:textId="77777777" w:rsidTr="00A27DF4">
        <w:tc>
          <w:tcPr>
            <w:tcW w:w="1951" w:type="dxa"/>
          </w:tcPr>
          <w:p w14:paraId="42BE10C9" w14:textId="77777777" w:rsidR="00670FB2" w:rsidRPr="00670FB2" w:rsidRDefault="00670FB2" w:rsidP="007F5092">
            <w:pPr>
              <w:pStyle w:val="sche3"/>
              <w:spacing w:line="276" w:lineRule="auto"/>
              <w:rPr>
                <w:color w:val="000000"/>
                <w:sz w:val="22"/>
                <w:szCs w:val="22"/>
                <w:lang w:val="it-IT"/>
              </w:rPr>
            </w:pPr>
          </w:p>
        </w:tc>
        <w:tc>
          <w:tcPr>
            <w:tcW w:w="2372" w:type="dxa"/>
          </w:tcPr>
          <w:p w14:paraId="1096B6A7" w14:textId="77777777" w:rsidR="00670FB2" w:rsidRPr="00670FB2" w:rsidRDefault="00670FB2" w:rsidP="007F5092">
            <w:pPr>
              <w:pStyle w:val="sche3"/>
              <w:spacing w:line="276" w:lineRule="auto"/>
              <w:rPr>
                <w:color w:val="000000"/>
                <w:sz w:val="22"/>
                <w:szCs w:val="22"/>
                <w:lang w:val="it-IT"/>
              </w:rPr>
            </w:pPr>
          </w:p>
        </w:tc>
        <w:tc>
          <w:tcPr>
            <w:tcW w:w="2371" w:type="dxa"/>
          </w:tcPr>
          <w:p w14:paraId="00E9F106" w14:textId="77777777" w:rsidR="00670FB2" w:rsidRPr="00670FB2" w:rsidRDefault="00670FB2" w:rsidP="007F5092">
            <w:pPr>
              <w:pStyle w:val="sche3"/>
              <w:spacing w:line="276" w:lineRule="auto"/>
              <w:rPr>
                <w:color w:val="000000"/>
                <w:sz w:val="22"/>
                <w:szCs w:val="22"/>
                <w:lang w:val="it-IT"/>
              </w:rPr>
            </w:pPr>
          </w:p>
        </w:tc>
        <w:tc>
          <w:tcPr>
            <w:tcW w:w="2371" w:type="dxa"/>
          </w:tcPr>
          <w:p w14:paraId="29D02A2E" w14:textId="77777777" w:rsidR="00670FB2" w:rsidRPr="00670FB2" w:rsidRDefault="00670FB2" w:rsidP="007F5092">
            <w:pPr>
              <w:pStyle w:val="sche3"/>
              <w:spacing w:line="276" w:lineRule="auto"/>
              <w:rPr>
                <w:color w:val="000000"/>
                <w:sz w:val="22"/>
                <w:szCs w:val="22"/>
                <w:lang w:val="it-IT"/>
              </w:rPr>
            </w:pPr>
          </w:p>
        </w:tc>
      </w:tr>
      <w:tr w:rsidR="00670FB2" w:rsidRPr="00670FB2" w14:paraId="6817B916" w14:textId="77777777" w:rsidTr="00A27DF4">
        <w:tc>
          <w:tcPr>
            <w:tcW w:w="1951" w:type="dxa"/>
          </w:tcPr>
          <w:p w14:paraId="35126B25" w14:textId="77777777" w:rsidR="00670FB2" w:rsidRPr="00670FB2" w:rsidRDefault="00670FB2" w:rsidP="007F5092">
            <w:pPr>
              <w:pStyle w:val="sche3"/>
              <w:spacing w:line="276" w:lineRule="auto"/>
              <w:rPr>
                <w:color w:val="000000"/>
                <w:sz w:val="22"/>
                <w:szCs w:val="22"/>
                <w:lang w:val="it-IT"/>
              </w:rPr>
            </w:pPr>
          </w:p>
        </w:tc>
        <w:tc>
          <w:tcPr>
            <w:tcW w:w="2372" w:type="dxa"/>
          </w:tcPr>
          <w:p w14:paraId="1EA53290" w14:textId="77777777" w:rsidR="00670FB2" w:rsidRPr="00670FB2" w:rsidRDefault="00670FB2" w:rsidP="007F5092">
            <w:pPr>
              <w:pStyle w:val="sche3"/>
              <w:spacing w:line="276" w:lineRule="auto"/>
              <w:rPr>
                <w:color w:val="000000"/>
                <w:sz w:val="22"/>
                <w:szCs w:val="22"/>
                <w:lang w:val="it-IT"/>
              </w:rPr>
            </w:pPr>
          </w:p>
        </w:tc>
        <w:tc>
          <w:tcPr>
            <w:tcW w:w="2371" w:type="dxa"/>
          </w:tcPr>
          <w:p w14:paraId="42917E6A" w14:textId="77777777" w:rsidR="00670FB2" w:rsidRPr="00670FB2" w:rsidRDefault="00670FB2" w:rsidP="007F5092">
            <w:pPr>
              <w:pStyle w:val="sche3"/>
              <w:spacing w:line="276" w:lineRule="auto"/>
              <w:rPr>
                <w:color w:val="000000"/>
                <w:sz w:val="22"/>
                <w:szCs w:val="22"/>
                <w:lang w:val="it-IT"/>
              </w:rPr>
            </w:pPr>
          </w:p>
        </w:tc>
        <w:tc>
          <w:tcPr>
            <w:tcW w:w="2371" w:type="dxa"/>
          </w:tcPr>
          <w:p w14:paraId="62AB7E43" w14:textId="77777777" w:rsidR="00670FB2" w:rsidRPr="00670FB2" w:rsidRDefault="00670FB2" w:rsidP="007F5092">
            <w:pPr>
              <w:pStyle w:val="sche3"/>
              <w:spacing w:line="276" w:lineRule="auto"/>
              <w:rPr>
                <w:color w:val="000000"/>
                <w:sz w:val="22"/>
                <w:szCs w:val="22"/>
                <w:lang w:val="it-IT"/>
              </w:rPr>
            </w:pPr>
          </w:p>
        </w:tc>
      </w:tr>
    </w:tbl>
    <w:p w14:paraId="71247EA5" w14:textId="77777777"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14:paraId="201B713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D.Lgs. 50/2016)</w:t>
      </w:r>
    </w:p>
    <w:p w14:paraId="57D3D6D9" w14:textId="77777777"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14:paraId="74E62AAE" w14:textId="77777777"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14:paraId="3D004BF9" w14:textId="77777777"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14:paraId="225A0006" w14:textId="77777777" w:rsidTr="009459B6">
        <w:tc>
          <w:tcPr>
            <w:tcW w:w="3209" w:type="dxa"/>
            <w:vAlign w:val="center"/>
          </w:tcPr>
          <w:p w14:paraId="4F6F658D"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14:paraId="7F97A0BE"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14:paraId="76FEA702" w14:textId="77777777"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14:paraId="727565CC" w14:textId="77777777" w:rsidTr="009459B6">
        <w:tc>
          <w:tcPr>
            <w:tcW w:w="3209" w:type="dxa"/>
            <w:vAlign w:val="center"/>
          </w:tcPr>
          <w:p w14:paraId="71BFA93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60CC78C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1F434331"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06E20FE6" w14:textId="77777777" w:rsidTr="009459B6">
        <w:tc>
          <w:tcPr>
            <w:tcW w:w="3209" w:type="dxa"/>
            <w:vAlign w:val="center"/>
          </w:tcPr>
          <w:p w14:paraId="1CCF2964"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5273928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6CA3863"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2C9B6BBB" w14:textId="77777777" w:rsidTr="009459B6">
        <w:tc>
          <w:tcPr>
            <w:tcW w:w="3209" w:type="dxa"/>
            <w:vAlign w:val="center"/>
          </w:tcPr>
          <w:p w14:paraId="2988AD8B"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7B766FC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09AC2887"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68966F24" w14:textId="77777777" w:rsidTr="009459B6">
        <w:tc>
          <w:tcPr>
            <w:tcW w:w="3209" w:type="dxa"/>
            <w:vAlign w:val="center"/>
          </w:tcPr>
          <w:p w14:paraId="6180B09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21043C0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A805700"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bl>
    <w:p w14:paraId="6E32B79B" w14:textId="77777777" w:rsidR="00670FB2" w:rsidRPr="00670FB2" w:rsidRDefault="00670FB2" w:rsidP="00670FB2">
      <w:pPr>
        <w:autoSpaceDE w:val="0"/>
        <w:autoSpaceDN w:val="0"/>
        <w:adjustRightInd w:val="0"/>
        <w:spacing w:after="80"/>
        <w:jc w:val="both"/>
        <w:rPr>
          <w:rFonts w:ascii="Times New Roman" w:hAnsi="Times New Roman"/>
          <w:color w:val="000000"/>
        </w:rPr>
      </w:pPr>
    </w:p>
    <w:p w14:paraId="2ABA94FE"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14:paraId="52F2AC77" w14:textId="77777777"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14:paraId="42CF230D" w14:textId="77777777"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14:paraId="1F80910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14:paraId="224965B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14:paraId="74CF9D4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D0B1E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14:paraId="704615A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14:paraId="4BBA8C7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14:paraId="4EABFD4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71FBE1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7CD6960"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costituito associazione in partecipazione ai sensi dell’art. 48, comma 9, del D.Lgs. n. 50/2016;</w:t>
      </w:r>
    </w:p>
    <w:p w14:paraId="7E5077F7"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01734B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D.Lgs. 50/2016; </w:t>
      </w:r>
    </w:p>
    <w:p w14:paraId="454F3A2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14:paraId="0B770858" w14:textId="77777777"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14:paraId="7087DC7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72128BB"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14:paraId="3E2458A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14:paraId="136942B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831A76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14:paraId="33F0A98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14:paraId="32A3C0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28A43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65306B6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14:paraId="0D94582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14:paraId="0F07C4C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14:paraId="3815385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14:paraId="211E91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14:paraId="2CCC7AE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B92EAE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14:paraId="0E4B29C4" w14:textId="77777777"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14:paraId="5D3CB197" w14:textId="77777777" w:rsidTr="007F5092">
        <w:tc>
          <w:tcPr>
            <w:tcW w:w="3826" w:type="dxa"/>
          </w:tcPr>
          <w:p w14:paraId="748E095C" w14:textId="77777777"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14:paraId="080A015E"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14:paraId="02E318D7"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14:paraId="6FB7FCA5" w14:textId="77777777" w:rsidTr="007F5092">
        <w:tc>
          <w:tcPr>
            <w:tcW w:w="3826" w:type="dxa"/>
          </w:tcPr>
          <w:p w14:paraId="7C75E49E"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14:paraId="51D06E6B"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14:paraId="4428E3CD"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14:paraId="416B63ED" w14:textId="77777777" w:rsidTr="007F5092">
        <w:tc>
          <w:tcPr>
            <w:tcW w:w="3826" w:type="dxa"/>
          </w:tcPr>
          <w:p w14:paraId="00644998"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268053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0B9DD7C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43D6B2E8" w14:textId="77777777" w:rsidTr="007F5092">
        <w:tc>
          <w:tcPr>
            <w:tcW w:w="3826" w:type="dxa"/>
          </w:tcPr>
          <w:p w14:paraId="4FE5604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DAA595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7B31E2CC"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5E8184AF" w14:textId="77777777" w:rsidTr="007F5092">
        <w:tc>
          <w:tcPr>
            <w:tcW w:w="3826" w:type="dxa"/>
          </w:tcPr>
          <w:p w14:paraId="1E9A3F6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E802DF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366F14E6"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7C3F4DDE" w14:textId="77777777" w:rsidTr="007F5092">
        <w:tc>
          <w:tcPr>
            <w:tcW w:w="3826" w:type="dxa"/>
          </w:tcPr>
          <w:p w14:paraId="29CC1234"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4E32C8F"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6A31315B"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14:paraId="239B2760"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12424CBE" w14:textId="77777777"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14:paraId="1486D7B6" w14:textId="77777777" w:rsidR="00E456F1" w:rsidRDefault="00E456F1" w:rsidP="00E456F1">
      <w:pPr>
        <w:pStyle w:val="legale"/>
        <w:spacing w:after="120" w:line="240" w:lineRule="atLeast"/>
        <w:ind w:firstLine="357"/>
        <w:rPr>
          <w:rFonts w:ascii="Calibri" w:hAnsi="Calibri" w:cs="Arial"/>
          <w:b/>
          <w:bCs/>
          <w:sz w:val="22"/>
          <w:szCs w:val="22"/>
        </w:rPr>
      </w:pPr>
    </w:p>
    <w:p w14:paraId="140E2DEC" w14:textId="77777777"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14:paraId="621F65FD" w14:textId="77777777" w:rsidTr="00A253FE">
        <w:tc>
          <w:tcPr>
            <w:tcW w:w="2977" w:type="dxa"/>
            <w:tcBorders>
              <w:top w:val="single" w:sz="4" w:space="0" w:color="000000"/>
              <w:left w:val="single" w:sz="4" w:space="0" w:color="000000"/>
              <w:bottom w:val="single" w:sz="4" w:space="0" w:color="000000"/>
            </w:tcBorders>
            <w:shd w:val="clear" w:color="auto" w:fill="E0E0E0"/>
          </w:tcPr>
          <w:p w14:paraId="7F04712D"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6876BF42"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2E94472E" w14:textId="77777777"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097B8163"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63113641"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69988F7F"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C5ED41"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02BA297" w14:textId="77777777"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095BBD" w14:textId="77777777" w:rsidR="00E456F1" w:rsidRDefault="00E456F1" w:rsidP="00A253FE">
            <w:pPr>
              <w:tabs>
                <w:tab w:val="left" w:pos="993"/>
              </w:tabs>
              <w:snapToGrid w:val="0"/>
              <w:jc w:val="both"/>
              <w:rPr>
                <w:rFonts w:cs="Arial"/>
              </w:rPr>
            </w:pPr>
          </w:p>
        </w:tc>
      </w:tr>
      <w:tr w:rsidR="00E456F1" w14:paraId="610BBF0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65B383A"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488D008"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5FA176E8" w14:textId="77777777"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505B7E5E" w14:textId="77777777" w:rsidR="00E456F1" w:rsidRDefault="00E456F1" w:rsidP="00A253FE">
            <w:pPr>
              <w:tabs>
                <w:tab w:val="left" w:pos="993"/>
              </w:tabs>
              <w:snapToGrid w:val="0"/>
              <w:jc w:val="center"/>
              <w:rPr>
                <w:rFonts w:cs="Arial"/>
                <w:b/>
                <w:bCs/>
              </w:rPr>
            </w:pPr>
            <w:r>
              <w:rPr>
                <w:rFonts w:cs="Arial"/>
                <w:b/>
                <w:bCs/>
              </w:rPr>
              <w:t>note</w:t>
            </w:r>
          </w:p>
        </w:tc>
      </w:tr>
      <w:tr w:rsidR="00E456F1" w14:paraId="7624DBE7"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1AAD4CF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056D464B"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4C2E5A13" w14:textId="77777777"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4278E6" w14:textId="77777777" w:rsidR="00E456F1" w:rsidRDefault="00E456F1" w:rsidP="00A253FE">
            <w:pPr>
              <w:tabs>
                <w:tab w:val="left" w:pos="993"/>
              </w:tabs>
              <w:snapToGrid w:val="0"/>
              <w:jc w:val="both"/>
              <w:rPr>
                <w:rFonts w:cs="Arial"/>
                <w:color w:val="FFFFFF"/>
              </w:rPr>
            </w:pPr>
          </w:p>
        </w:tc>
      </w:tr>
    </w:tbl>
    <w:p w14:paraId="7F1530A3" w14:textId="77777777" w:rsidR="00E456F1" w:rsidRDefault="00E456F1" w:rsidP="00E456F1">
      <w:pPr>
        <w:pStyle w:val="legale"/>
        <w:spacing w:line="240" w:lineRule="atLeast"/>
      </w:pPr>
    </w:p>
    <w:p w14:paraId="6AF7EA0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14:paraId="43D90DE4" w14:textId="77777777"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14:paraId="3FB79FB3" w14:textId="77777777" w:rsidTr="00A253FE">
        <w:tc>
          <w:tcPr>
            <w:tcW w:w="2977" w:type="dxa"/>
            <w:tcBorders>
              <w:top w:val="single" w:sz="4" w:space="0" w:color="000000"/>
              <w:left w:val="single" w:sz="4" w:space="0" w:color="000000"/>
              <w:bottom w:val="single" w:sz="4" w:space="0" w:color="000000"/>
            </w:tcBorders>
            <w:shd w:val="clear" w:color="auto" w:fill="E0E0E0"/>
          </w:tcPr>
          <w:p w14:paraId="78F6C27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2D8F1284"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64C63049" w14:textId="77777777"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223754A9"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495469B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2767ABC"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64F3692"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7ED4253" w14:textId="77777777"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4165F57" w14:textId="77777777" w:rsidR="00E456F1" w:rsidRDefault="00E456F1" w:rsidP="00A253FE">
            <w:pPr>
              <w:tabs>
                <w:tab w:val="left" w:pos="993"/>
              </w:tabs>
              <w:snapToGrid w:val="0"/>
              <w:jc w:val="both"/>
              <w:rPr>
                <w:rFonts w:cs="Arial"/>
              </w:rPr>
            </w:pPr>
          </w:p>
        </w:tc>
      </w:tr>
      <w:tr w:rsidR="00E456F1" w14:paraId="40CA046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46696F65"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55E35992"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0DF014C0" w14:textId="77777777"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4E58D401" w14:textId="77777777" w:rsidR="00E456F1" w:rsidRDefault="00E456F1" w:rsidP="00A253FE">
            <w:pPr>
              <w:tabs>
                <w:tab w:val="left" w:pos="993"/>
              </w:tabs>
              <w:snapToGrid w:val="0"/>
              <w:jc w:val="center"/>
              <w:rPr>
                <w:rFonts w:cs="Arial"/>
                <w:b/>
                <w:bCs/>
              </w:rPr>
            </w:pPr>
            <w:r>
              <w:rPr>
                <w:rFonts w:cs="Arial"/>
                <w:b/>
                <w:bCs/>
              </w:rPr>
              <w:t>note</w:t>
            </w:r>
          </w:p>
        </w:tc>
      </w:tr>
      <w:tr w:rsidR="00E456F1" w14:paraId="1C02D1DE"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2118B02D"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B2B7B60"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5E28E139" w14:textId="77777777"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1552F42" w14:textId="77777777" w:rsidR="00E456F1" w:rsidRDefault="00E456F1" w:rsidP="00A253FE">
            <w:pPr>
              <w:tabs>
                <w:tab w:val="left" w:pos="993"/>
              </w:tabs>
              <w:snapToGrid w:val="0"/>
              <w:jc w:val="both"/>
              <w:rPr>
                <w:rFonts w:cs="Arial"/>
                <w:color w:val="FFFFFF"/>
              </w:rPr>
            </w:pPr>
          </w:p>
        </w:tc>
      </w:tr>
    </w:tbl>
    <w:p w14:paraId="3339F1CA"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14:paraId="50FD987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14:paraId="00F7427A" w14:textId="77777777" w:rsidTr="00A253FE">
        <w:tc>
          <w:tcPr>
            <w:tcW w:w="2977" w:type="dxa"/>
            <w:tcBorders>
              <w:top w:val="single" w:sz="4" w:space="0" w:color="000000"/>
              <w:left w:val="single" w:sz="4" w:space="0" w:color="000000"/>
              <w:bottom w:val="single" w:sz="4" w:space="0" w:color="000000"/>
            </w:tcBorders>
            <w:shd w:val="clear" w:color="auto" w:fill="E0E0E0"/>
          </w:tcPr>
          <w:p w14:paraId="2BCDFA8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10A77F" w14:textId="77777777"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14:paraId="51F66B2F" w14:textId="77777777"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757ABED1"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1F876C83"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28BE013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405121"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6A7510ED" w14:textId="77777777"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817438E" w14:textId="77777777" w:rsidR="00E456F1" w:rsidRDefault="00E456F1" w:rsidP="00A253FE">
            <w:pPr>
              <w:tabs>
                <w:tab w:val="left" w:pos="993"/>
              </w:tabs>
              <w:snapToGrid w:val="0"/>
              <w:jc w:val="both"/>
              <w:rPr>
                <w:rFonts w:cs="Arial"/>
              </w:rPr>
            </w:pPr>
          </w:p>
        </w:tc>
      </w:tr>
      <w:tr w:rsidR="00E456F1" w14:paraId="19C8EFCB"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95AB3D6"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7B1CED8" w14:textId="77777777"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14:paraId="1B58ED7E" w14:textId="77777777"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3D9BB704" w14:textId="77777777" w:rsidR="00E456F1" w:rsidRDefault="00E456F1" w:rsidP="00A253FE">
            <w:pPr>
              <w:tabs>
                <w:tab w:val="left" w:pos="993"/>
              </w:tabs>
              <w:snapToGrid w:val="0"/>
              <w:jc w:val="center"/>
              <w:rPr>
                <w:rFonts w:cs="Arial"/>
                <w:b/>
                <w:bCs/>
              </w:rPr>
            </w:pPr>
            <w:r>
              <w:rPr>
                <w:rFonts w:cs="Arial"/>
                <w:b/>
                <w:bCs/>
              </w:rPr>
              <w:t>note</w:t>
            </w:r>
          </w:p>
        </w:tc>
      </w:tr>
      <w:tr w:rsidR="00E456F1" w14:paraId="7556DEA4" w14:textId="77777777"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14:paraId="4CA40255"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AFA4A93"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7F0BBF1E" w14:textId="77777777"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0AFDA50" w14:textId="77777777" w:rsidR="00E456F1" w:rsidRDefault="00E456F1" w:rsidP="00A253FE">
            <w:pPr>
              <w:tabs>
                <w:tab w:val="left" w:pos="993"/>
              </w:tabs>
              <w:snapToGrid w:val="0"/>
              <w:jc w:val="both"/>
              <w:rPr>
                <w:rFonts w:cs="Arial"/>
                <w:color w:val="FFFFFF"/>
              </w:rPr>
            </w:pPr>
          </w:p>
        </w:tc>
      </w:tr>
    </w:tbl>
    <w:p w14:paraId="20A82088" w14:textId="77777777" w:rsidR="00E456F1" w:rsidRDefault="00E456F1" w:rsidP="00E456F1">
      <w:pPr>
        <w:pStyle w:val="legale"/>
        <w:spacing w:line="240" w:lineRule="atLeast"/>
      </w:pPr>
    </w:p>
    <w:p w14:paraId="6CF4D673" w14:textId="77777777"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w:t>
      </w:r>
      <w:proofErr w:type="spellStart"/>
      <w:r>
        <w:rPr>
          <w:rFonts w:ascii="Calibri" w:hAnsi="Calibri" w:cs="Arial"/>
          <w:sz w:val="22"/>
          <w:szCs w:val="22"/>
        </w:rPr>
        <w:t>fac</w:t>
      </w:r>
      <w:proofErr w:type="spellEnd"/>
      <w:r>
        <w:rPr>
          <w:rFonts w:ascii="Calibri" w:hAnsi="Calibri" w:cs="Arial"/>
          <w:sz w:val="22"/>
          <w:szCs w:val="22"/>
        </w:rPr>
        <w:t xml:space="preserve"> </w:t>
      </w:r>
      <w:proofErr w:type="gramStart"/>
      <w:r>
        <w:rPr>
          <w:rFonts w:ascii="Calibri" w:hAnsi="Calibri" w:cs="Arial"/>
          <w:sz w:val="22"/>
          <w:szCs w:val="22"/>
        </w:rPr>
        <w:t>simile  la</w:t>
      </w:r>
      <w:proofErr w:type="gramEnd"/>
      <w:r>
        <w:rPr>
          <w:rFonts w:ascii="Calibri" w:hAnsi="Calibri" w:cs="Arial"/>
          <w:sz w:val="22"/>
          <w:szCs w:val="22"/>
        </w:rPr>
        <w:t xml:space="preserve">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14:paraId="07D3D9D7" w14:textId="77777777"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14:paraId="45DFBC2A" w14:textId="77777777" w:rsidTr="00A253FE">
        <w:tc>
          <w:tcPr>
            <w:tcW w:w="1516" w:type="dxa"/>
            <w:tcBorders>
              <w:top w:val="single" w:sz="4" w:space="0" w:color="000000"/>
              <w:left w:val="single" w:sz="4" w:space="0" w:color="000000"/>
              <w:bottom w:val="single" w:sz="4" w:space="0" w:color="000000"/>
            </w:tcBorders>
            <w:shd w:val="clear" w:color="auto" w:fill="E0E0E0"/>
          </w:tcPr>
          <w:p w14:paraId="6558BB7C" w14:textId="77777777"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14:paraId="181D6E99" w14:textId="77777777"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14:paraId="3C28A24C" w14:textId="77777777" w:rsidR="00E456F1" w:rsidRDefault="00E456F1" w:rsidP="00A253FE">
            <w:pPr>
              <w:tabs>
                <w:tab w:val="left" w:pos="993"/>
              </w:tabs>
              <w:snapToGrid w:val="0"/>
              <w:jc w:val="center"/>
              <w:rPr>
                <w:rFonts w:cs="Arial"/>
                <w:b/>
                <w:bCs/>
              </w:rPr>
            </w:pPr>
            <w:r>
              <w:rPr>
                <w:rFonts w:cs="Arial"/>
                <w:b/>
                <w:bCs/>
              </w:rPr>
              <w:t xml:space="preserve">Indirizzo - </w:t>
            </w:r>
            <w:proofErr w:type="spellStart"/>
            <w:r>
              <w:rPr>
                <w:rFonts w:cs="Arial"/>
                <w:b/>
                <w:bCs/>
              </w:rPr>
              <w:t>cap</w:t>
            </w:r>
            <w:proofErr w:type="spellEnd"/>
            <w:r>
              <w:rPr>
                <w:rFonts w:cs="Arial"/>
                <w:b/>
                <w:bCs/>
              </w:rPr>
              <w:t xml:space="preserve"> -città</w:t>
            </w:r>
          </w:p>
        </w:tc>
        <w:tc>
          <w:tcPr>
            <w:tcW w:w="1703" w:type="dxa"/>
            <w:tcBorders>
              <w:top w:val="single" w:sz="4" w:space="0" w:color="000000"/>
              <w:left w:val="single" w:sz="4" w:space="0" w:color="000000"/>
              <w:bottom w:val="single" w:sz="4" w:space="0" w:color="000000"/>
            </w:tcBorders>
            <w:shd w:val="clear" w:color="auto" w:fill="E0E0E0"/>
          </w:tcPr>
          <w:p w14:paraId="7DE718B8" w14:textId="77777777"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14:paraId="25AC4641" w14:textId="77777777"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14:paraId="5D0FE562" w14:textId="77777777" w:rsidR="00E456F1" w:rsidRDefault="00E456F1" w:rsidP="00A253FE">
            <w:pPr>
              <w:tabs>
                <w:tab w:val="left" w:pos="993"/>
              </w:tabs>
              <w:snapToGrid w:val="0"/>
              <w:rPr>
                <w:rFonts w:cs="Arial"/>
                <w:b/>
                <w:bCs/>
              </w:rPr>
            </w:pPr>
            <w:r>
              <w:rPr>
                <w:rFonts w:cs="Arial"/>
                <w:b/>
                <w:bCs/>
              </w:rPr>
              <w:t xml:space="preserve"> fax</w:t>
            </w:r>
          </w:p>
        </w:tc>
      </w:tr>
      <w:tr w:rsidR="00E456F1" w14:paraId="2FBBE0E8"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3426FC0"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16C5E016" w14:textId="77777777"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0325C79"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67125570" w14:textId="77777777"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14:paraId="45648E77"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DBA50D5" w14:textId="77777777" w:rsidR="00E456F1" w:rsidRDefault="00E456F1" w:rsidP="00A253FE">
            <w:pPr>
              <w:tabs>
                <w:tab w:val="left" w:pos="993"/>
              </w:tabs>
              <w:snapToGrid w:val="0"/>
              <w:jc w:val="both"/>
              <w:rPr>
                <w:rFonts w:cs="Arial"/>
              </w:rPr>
            </w:pPr>
          </w:p>
        </w:tc>
      </w:tr>
      <w:tr w:rsidR="00E456F1" w14:paraId="0CB25302"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55B002D7"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5C69D4C9"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63150553"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387A26FB"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41363F4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92572CF" w14:textId="77777777" w:rsidR="00E456F1" w:rsidRDefault="00E456F1" w:rsidP="00A253FE">
            <w:pPr>
              <w:tabs>
                <w:tab w:val="left" w:pos="993"/>
              </w:tabs>
              <w:snapToGrid w:val="0"/>
              <w:jc w:val="both"/>
              <w:rPr>
                <w:rFonts w:cs="Arial"/>
              </w:rPr>
            </w:pPr>
          </w:p>
        </w:tc>
      </w:tr>
      <w:tr w:rsidR="00E456F1" w14:paraId="073F1801"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027251B"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68C74B2E"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409C23C4"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4114D9F0"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57F9ADD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E1EC4" w14:textId="77777777" w:rsidR="00E456F1" w:rsidRDefault="00E456F1" w:rsidP="00A253FE">
            <w:pPr>
              <w:tabs>
                <w:tab w:val="left" w:pos="993"/>
              </w:tabs>
              <w:snapToGrid w:val="0"/>
              <w:jc w:val="both"/>
              <w:rPr>
                <w:rFonts w:cs="Arial"/>
              </w:rPr>
            </w:pPr>
          </w:p>
        </w:tc>
      </w:tr>
    </w:tbl>
    <w:p w14:paraId="1A8886D4" w14:textId="77777777" w:rsidR="00E456F1" w:rsidRDefault="00E456F1" w:rsidP="00E456F1">
      <w:pPr>
        <w:tabs>
          <w:tab w:val="left" w:pos="2340"/>
        </w:tabs>
        <w:ind w:left="284"/>
        <w:jc w:val="both"/>
      </w:pPr>
    </w:p>
    <w:p w14:paraId="02A929CB" w14:textId="77777777" w:rsidR="00E456F1" w:rsidRDefault="00E456F1" w:rsidP="00E456F1">
      <w:pPr>
        <w:tabs>
          <w:tab w:val="left" w:pos="6237"/>
          <w:tab w:val="left" w:pos="7797"/>
        </w:tabs>
        <w:ind w:left="360"/>
        <w:rPr>
          <w:b/>
          <w:bCs/>
        </w:rPr>
      </w:pPr>
      <w:r>
        <w:rPr>
          <w:b/>
          <w:bCs/>
        </w:rPr>
        <w:t xml:space="preserve">Direzione provinciale del lavoro </w:t>
      </w:r>
    </w:p>
    <w:p w14:paraId="2EB4FBC2" w14:textId="77777777"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F6FC97C" w14:textId="77777777" w:rsidTr="00A253FE">
        <w:tc>
          <w:tcPr>
            <w:tcW w:w="2977" w:type="dxa"/>
            <w:tcBorders>
              <w:top w:val="single" w:sz="4" w:space="0" w:color="000000"/>
              <w:left w:val="single" w:sz="4" w:space="0" w:color="000000"/>
              <w:bottom w:val="single" w:sz="4" w:space="0" w:color="000000"/>
            </w:tcBorders>
            <w:shd w:val="clear" w:color="auto" w:fill="E0E0E0"/>
          </w:tcPr>
          <w:p w14:paraId="702AFEFE"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3C854BFC"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60C0EA2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63E47BD7" w14:textId="77777777" w:rsidR="00E456F1" w:rsidRDefault="00E456F1" w:rsidP="00A253FE">
            <w:pPr>
              <w:tabs>
                <w:tab w:val="left" w:pos="993"/>
              </w:tabs>
              <w:snapToGrid w:val="0"/>
              <w:jc w:val="center"/>
              <w:rPr>
                <w:b/>
                <w:bCs/>
              </w:rPr>
            </w:pPr>
            <w:r>
              <w:rPr>
                <w:b/>
                <w:bCs/>
              </w:rPr>
              <w:t xml:space="preserve">Città </w:t>
            </w:r>
          </w:p>
        </w:tc>
      </w:tr>
      <w:tr w:rsidR="00E456F1" w14:paraId="4D8ED81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E9186D9"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7FEEDC6A"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098AC772" w14:textId="77777777"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C121A7C" w14:textId="77777777" w:rsidR="00E456F1" w:rsidRDefault="00E456F1" w:rsidP="00A253FE">
            <w:pPr>
              <w:tabs>
                <w:tab w:val="left" w:pos="993"/>
              </w:tabs>
              <w:snapToGrid w:val="0"/>
              <w:jc w:val="both"/>
            </w:pPr>
          </w:p>
        </w:tc>
      </w:tr>
      <w:tr w:rsidR="00E456F1" w14:paraId="3CD2CEDA" w14:textId="77777777" w:rsidTr="00A253FE">
        <w:tc>
          <w:tcPr>
            <w:tcW w:w="2977" w:type="dxa"/>
            <w:tcBorders>
              <w:top w:val="single" w:sz="4" w:space="0" w:color="000000"/>
              <w:left w:val="single" w:sz="4" w:space="0" w:color="000000"/>
              <w:bottom w:val="single" w:sz="4" w:space="0" w:color="000000"/>
            </w:tcBorders>
            <w:shd w:val="clear" w:color="auto" w:fill="E0E0E0"/>
          </w:tcPr>
          <w:p w14:paraId="7C05E544"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14:paraId="093950E6"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14:paraId="76E1504F" w14:textId="77777777" w:rsidR="00E456F1" w:rsidRDefault="00E456F1" w:rsidP="00A253FE">
            <w:pPr>
              <w:tabs>
                <w:tab w:val="left" w:pos="993"/>
              </w:tabs>
              <w:snapToGrid w:val="0"/>
              <w:jc w:val="center"/>
              <w:rPr>
                <w:b/>
                <w:bCs/>
              </w:rPr>
            </w:pPr>
            <w:r>
              <w:rPr>
                <w:b/>
                <w:bCs/>
              </w:rPr>
              <w:t>NOTE</w:t>
            </w:r>
          </w:p>
        </w:tc>
      </w:tr>
      <w:tr w:rsidR="00E456F1" w14:paraId="52BA14FC"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E564740"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4EF85C15" w14:textId="77777777"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8F5" w14:textId="77777777" w:rsidR="00E456F1" w:rsidRDefault="00E456F1" w:rsidP="00A253FE">
            <w:pPr>
              <w:tabs>
                <w:tab w:val="left" w:pos="993"/>
              </w:tabs>
              <w:snapToGrid w:val="0"/>
              <w:jc w:val="both"/>
              <w:rPr>
                <w:color w:val="FFFFFF"/>
              </w:rPr>
            </w:pPr>
          </w:p>
        </w:tc>
      </w:tr>
    </w:tbl>
    <w:p w14:paraId="47C3FA69" w14:textId="77777777" w:rsidR="00E456F1" w:rsidRDefault="00E456F1" w:rsidP="00E456F1">
      <w:pPr>
        <w:ind w:left="5664" w:firstLine="708"/>
        <w:jc w:val="both"/>
      </w:pPr>
    </w:p>
    <w:p w14:paraId="446A7971" w14:textId="77777777" w:rsidR="00E456F1" w:rsidRDefault="00E456F1" w:rsidP="00E456F1">
      <w:pPr>
        <w:ind w:left="360"/>
        <w:rPr>
          <w:rFonts w:cs="Arial"/>
          <w:b/>
        </w:rPr>
      </w:pPr>
    </w:p>
    <w:p w14:paraId="43C1C216" w14:textId="77777777" w:rsidR="00E456F1" w:rsidRDefault="00E456F1" w:rsidP="00E456F1">
      <w:pPr>
        <w:ind w:left="360"/>
        <w:rPr>
          <w:rFonts w:cs="Arial"/>
          <w:b/>
        </w:rPr>
      </w:pPr>
    </w:p>
    <w:p w14:paraId="7B3F9E41" w14:textId="77777777" w:rsidR="00E456F1" w:rsidRDefault="00E456F1" w:rsidP="00E456F1">
      <w:pPr>
        <w:ind w:left="360"/>
        <w:rPr>
          <w:rFonts w:cs="Arial"/>
          <w:b/>
        </w:rPr>
      </w:pPr>
    </w:p>
    <w:p w14:paraId="52A722C4" w14:textId="77777777" w:rsidR="00E456F1" w:rsidRDefault="00E456F1" w:rsidP="00E456F1">
      <w:pPr>
        <w:ind w:left="360"/>
        <w:rPr>
          <w:rFonts w:cs="Arial"/>
          <w:b/>
        </w:rPr>
      </w:pPr>
      <w:r>
        <w:rPr>
          <w:rFonts w:cs="Arial"/>
          <w:b/>
        </w:rPr>
        <w:t>Centro per l’impiego della Provincia</w:t>
      </w:r>
    </w:p>
    <w:p w14:paraId="70ED9C7B" w14:textId="77777777"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018187A" w14:textId="77777777" w:rsidTr="00A253FE">
        <w:tc>
          <w:tcPr>
            <w:tcW w:w="2977" w:type="dxa"/>
            <w:tcBorders>
              <w:top w:val="single" w:sz="4" w:space="0" w:color="000000"/>
              <w:left w:val="single" w:sz="4" w:space="0" w:color="000000"/>
              <w:bottom w:val="single" w:sz="4" w:space="0" w:color="000000"/>
            </w:tcBorders>
            <w:shd w:val="clear" w:color="auto" w:fill="E0E0E0"/>
          </w:tcPr>
          <w:p w14:paraId="66990E5F"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C93DBD"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7B522C5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1A7CC82D" w14:textId="77777777" w:rsidR="00E456F1" w:rsidRDefault="00E456F1" w:rsidP="00A253FE">
            <w:pPr>
              <w:tabs>
                <w:tab w:val="left" w:pos="993"/>
              </w:tabs>
              <w:snapToGrid w:val="0"/>
              <w:jc w:val="center"/>
              <w:rPr>
                <w:b/>
                <w:bCs/>
              </w:rPr>
            </w:pPr>
            <w:r>
              <w:rPr>
                <w:b/>
                <w:bCs/>
              </w:rPr>
              <w:t xml:space="preserve">Città </w:t>
            </w:r>
          </w:p>
        </w:tc>
      </w:tr>
      <w:tr w:rsidR="00E456F1" w14:paraId="5E2286EB"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76FC7A6"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164B2883"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5C5DF125" w14:textId="77777777"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F90431" w14:textId="77777777" w:rsidR="00E456F1" w:rsidRDefault="00E456F1" w:rsidP="00A253FE">
            <w:pPr>
              <w:tabs>
                <w:tab w:val="left" w:pos="993"/>
              </w:tabs>
              <w:snapToGrid w:val="0"/>
              <w:jc w:val="both"/>
            </w:pPr>
          </w:p>
        </w:tc>
      </w:tr>
      <w:tr w:rsidR="00E456F1" w14:paraId="342C783F" w14:textId="77777777" w:rsidTr="00A253FE">
        <w:tc>
          <w:tcPr>
            <w:tcW w:w="2977" w:type="dxa"/>
            <w:tcBorders>
              <w:top w:val="single" w:sz="4" w:space="0" w:color="000000"/>
              <w:left w:val="single" w:sz="4" w:space="0" w:color="000000"/>
              <w:bottom w:val="single" w:sz="4" w:space="0" w:color="auto"/>
            </w:tcBorders>
            <w:shd w:val="clear" w:color="auto" w:fill="E0E0E0"/>
          </w:tcPr>
          <w:p w14:paraId="6D9ECB45"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14:paraId="7FE91777"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14:paraId="2C3624BF" w14:textId="77777777" w:rsidR="00E456F1" w:rsidRDefault="00E456F1" w:rsidP="00A253FE">
            <w:pPr>
              <w:tabs>
                <w:tab w:val="left" w:pos="993"/>
              </w:tabs>
              <w:snapToGrid w:val="0"/>
              <w:jc w:val="center"/>
              <w:rPr>
                <w:b/>
                <w:bCs/>
              </w:rPr>
            </w:pPr>
            <w:r>
              <w:rPr>
                <w:b/>
                <w:bCs/>
              </w:rPr>
              <w:t>NOTE</w:t>
            </w:r>
          </w:p>
        </w:tc>
      </w:tr>
      <w:tr w:rsidR="00E456F1" w14:paraId="19DA61BC" w14:textId="77777777"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14:paraId="290DDFF5" w14:textId="77777777"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557008" w14:textId="77777777"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2CB794F6" w14:textId="77777777" w:rsidR="00E456F1" w:rsidRDefault="00E456F1" w:rsidP="00A253FE">
            <w:pPr>
              <w:tabs>
                <w:tab w:val="left" w:pos="993"/>
              </w:tabs>
              <w:snapToGrid w:val="0"/>
              <w:jc w:val="center"/>
              <w:rPr>
                <w:b/>
                <w:bCs/>
              </w:rPr>
            </w:pPr>
          </w:p>
        </w:tc>
      </w:tr>
      <w:tr w:rsidR="00E456F1" w:rsidRPr="0069286D" w14:paraId="4EC72E82" w14:textId="77777777"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9E41DE5" w14:textId="77777777"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F5BC7A9" w14:textId="77777777"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2F0786B2" w14:textId="77777777" w:rsidR="00E456F1" w:rsidRPr="0069286D" w:rsidRDefault="00E456F1" w:rsidP="00A253FE">
            <w:pPr>
              <w:tabs>
                <w:tab w:val="left" w:pos="993"/>
              </w:tabs>
              <w:snapToGrid w:val="0"/>
              <w:jc w:val="both"/>
            </w:pPr>
          </w:p>
        </w:tc>
      </w:tr>
    </w:tbl>
    <w:p w14:paraId="4A5014E2" w14:textId="77777777" w:rsidR="00670FB2" w:rsidRDefault="00670FB2" w:rsidP="00670FB2">
      <w:pPr>
        <w:pStyle w:val="Paragrafoelenco"/>
        <w:spacing w:after="80" w:line="276" w:lineRule="auto"/>
        <w:ind w:left="0"/>
        <w:rPr>
          <w:rFonts w:ascii="Times New Roman" w:hAnsi="Times New Roman"/>
          <w:sz w:val="22"/>
          <w:szCs w:val="22"/>
        </w:rPr>
      </w:pPr>
    </w:p>
    <w:p w14:paraId="7D3DEBE7" w14:textId="77777777" w:rsidR="00E456F1" w:rsidRPr="00670FB2" w:rsidRDefault="00E456F1" w:rsidP="00670FB2">
      <w:pPr>
        <w:pStyle w:val="Paragrafoelenco"/>
        <w:spacing w:after="80" w:line="276" w:lineRule="auto"/>
        <w:ind w:left="0"/>
        <w:rPr>
          <w:rFonts w:ascii="Times New Roman" w:hAnsi="Times New Roman"/>
          <w:sz w:val="22"/>
          <w:szCs w:val="22"/>
        </w:rPr>
      </w:pPr>
    </w:p>
    <w:p w14:paraId="4B8FF9E6"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D72C57E"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70F63EA"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14:paraId="5478ECA3"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14:paraId="3E1B00E2" w14:textId="77777777"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D684" w14:textId="77777777" w:rsidR="00407261" w:rsidRDefault="00407261" w:rsidP="009D30C9">
      <w:pPr>
        <w:spacing w:after="0" w:line="240" w:lineRule="auto"/>
      </w:pPr>
      <w:r>
        <w:separator/>
      </w:r>
    </w:p>
  </w:endnote>
  <w:endnote w:type="continuationSeparator" w:id="0">
    <w:p w14:paraId="5D8FAEB7" w14:textId="77777777" w:rsidR="00407261" w:rsidRDefault="00407261"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Cambri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13" w14:textId="77777777" w:rsidR="00F31532" w:rsidRPr="00CD2925" w:rsidRDefault="00CD2925" w:rsidP="00CD2925">
    <w:pPr>
      <w:spacing w:line="0" w:lineRule="atLeast"/>
      <w:ind w:left="0"/>
      <w:jc w:val="center"/>
      <w:rPr>
        <w:rFonts w:ascii="Verdana" w:hAnsi="Verdana"/>
        <w:sz w:val="18"/>
        <w:szCs w:val="18"/>
      </w:rPr>
    </w:pPr>
    <w:bookmarkStart w:id="5"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5"/>
  <w:p w14:paraId="1922C21B" w14:textId="77777777"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E443E0">
      <w:rPr>
        <w:rFonts w:ascii="Verdana" w:hAnsi="Verdana"/>
        <w:noProof/>
        <w:sz w:val="16"/>
        <w:szCs w:val="16"/>
        <w:lang w:val="en-US"/>
      </w:rPr>
      <w:t>7</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DE87" w14:textId="77777777" w:rsidR="00407261" w:rsidRDefault="00407261" w:rsidP="009D30C9">
      <w:pPr>
        <w:spacing w:after="0" w:line="240" w:lineRule="auto"/>
      </w:pPr>
      <w:r>
        <w:separator/>
      </w:r>
    </w:p>
  </w:footnote>
  <w:footnote w:type="continuationSeparator" w:id="0">
    <w:p w14:paraId="758E535C" w14:textId="77777777" w:rsidR="00407261" w:rsidRDefault="00407261"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8756" w14:textId="77777777" w:rsidR="00CD2925" w:rsidRDefault="00CD2925" w:rsidP="00CD2925">
    <w:pPr>
      <w:pStyle w:val="Intestazione"/>
      <w:tabs>
        <w:tab w:val="clear" w:pos="4819"/>
        <w:tab w:val="clear" w:pos="9638"/>
      </w:tabs>
      <w:ind w:left="0"/>
      <w:jc w:val="center"/>
    </w:pPr>
    <w:bookmarkStart w:id="1" w:name="_Hlk528651307"/>
    <w:bookmarkStart w:id="2" w:name="_Hlk528651308"/>
    <w:bookmarkStart w:id="3" w:name="_Hlk528651359"/>
    <w:bookmarkStart w:id="4" w:name="_Hlk528651360"/>
    <w:r w:rsidRPr="00CD2925">
      <w:rPr>
        <w:noProof/>
        <w:lang w:eastAsia="it-IT"/>
      </w:rPr>
      <w:drawing>
        <wp:anchor distT="0" distB="0" distL="114300" distR="114300" simplePos="0" relativeHeight="251658240" behindDoc="0" locked="0" layoutInCell="1" allowOverlap="1" wp14:anchorId="4F80B568" wp14:editId="17BC3DA9">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B01A" w14:textId="77777777" w:rsidR="00CD2925" w:rsidRDefault="00CD2925" w:rsidP="00CD2925">
    <w:pPr>
      <w:pStyle w:val="Intestazione"/>
      <w:tabs>
        <w:tab w:val="clear" w:pos="4819"/>
        <w:tab w:val="clear" w:pos="9638"/>
      </w:tabs>
      <w:ind w:left="0"/>
      <w:jc w:val="center"/>
    </w:pPr>
  </w:p>
  <w:p w14:paraId="7283C8AF" w14:textId="77777777" w:rsidR="00CD2925" w:rsidRDefault="00CD2925" w:rsidP="00CD2925">
    <w:pPr>
      <w:pStyle w:val="Intestazione"/>
      <w:tabs>
        <w:tab w:val="clear" w:pos="4819"/>
        <w:tab w:val="clear" w:pos="9638"/>
      </w:tabs>
      <w:ind w:left="0"/>
      <w:jc w:val="center"/>
    </w:pPr>
  </w:p>
  <w:p w14:paraId="44B6C95A" w14:textId="77777777" w:rsidR="00CD2925" w:rsidRDefault="00CD2925" w:rsidP="00CD2925">
    <w:pPr>
      <w:pStyle w:val="Intestazione"/>
      <w:tabs>
        <w:tab w:val="clear" w:pos="4819"/>
        <w:tab w:val="clear" w:pos="9638"/>
      </w:tabs>
      <w:ind w:left="0"/>
      <w:jc w:val="center"/>
    </w:pPr>
  </w:p>
  <w:p w14:paraId="33574B33" w14:textId="77777777" w:rsidR="00CD2925" w:rsidRDefault="00CD2925" w:rsidP="00CD2925">
    <w:pPr>
      <w:pStyle w:val="Intestazione"/>
      <w:tabs>
        <w:tab w:val="clear" w:pos="4819"/>
        <w:tab w:val="clear" w:pos="9638"/>
      </w:tabs>
      <w:ind w:left="0"/>
      <w:jc w:val="center"/>
    </w:pPr>
  </w:p>
  <w:p w14:paraId="36ECC4A3" w14:textId="77777777"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2B963EEF" wp14:editId="3DF915B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6817860">
    <w:abstractNumId w:val="7"/>
  </w:num>
  <w:num w:numId="2" w16cid:durableId="1701583589">
    <w:abstractNumId w:val="8"/>
  </w:num>
  <w:num w:numId="3" w16cid:durableId="949748743">
    <w:abstractNumId w:val="9"/>
  </w:num>
  <w:num w:numId="4" w16cid:durableId="1028532328">
    <w:abstractNumId w:val="10"/>
  </w:num>
  <w:num w:numId="5" w16cid:durableId="7944934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ExtbCwtATS5ko6SsGpxcWZ+XkgBWa1AOpoEKMsAAAA"/>
  </w:docVars>
  <w:rsids>
    <w:rsidRoot w:val="00243450"/>
    <w:rsid w:val="00012EE8"/>
    <w:rsid w:val="00014257"/>
    <w:rsid w:val="00027481"/>
    <w:rsid w:val="0005580C"/>
    <w:rsid w:val="00063282"/>
    <w:rsid w:val="00064EE5"/>
    <w:rsid w:val="0006692F"/>
    <w:rsid w:val="00082F19"/>
    <w:rsid w:val="00085418"/>
    <w:rsid w:val="00086542"/>
    <w:rsid w:val="00087662"/>
    <w:rsid w:val="000A15A0"/>
    <w:rsid w:val="000A5264"/>
    <w:rsid w:val="000C1D0C"/>
    <w:rsid w:val="000C3D56"/>
    <w:rsid w:val="000D3022"/>
    <w:rsid w:val="000D4591"/>
    <w:rsid w:val="000D5305"/>
    <w:rsid w:val="000E1AFA"/>
    <w:rsid w:val="000E2517"/>
    <w:rsid w:val="000E7868"/>
    <w:rsid w:val="000F2D7C"/>
    <w:rsid w:val="000F50B3"/>
    <w:rsid w:val="001157D3"/>
    <w:rsid w:val="0011708F"/>
    <w:rsid w:val="00125F2F"/>
    <w:rsid w:val="00127072"/>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0E34"/>
    <w:rsid w:val="00264458"/>
    <w:rsid w:val="00266146"/>
    <w:rsid w:val="00272599"/>
    <w:rsid w:val="002841AF"/>
    <w:rsid w:val="00291878"/>
    <w:rsid w:val="002C4AD5"/>
    <w:rsid w:val="002D69E6"/>
    <w:rsid w:val="002D7E70"/>
    <w:rsid w:val="00306461"/>
    <w:rsid w:val="00315489"/>
    <w:rsid w:val="00320A18"/>
    <w:rsid w:val="00327DD6"/>
    <w:rsid w:val="0033119C"/>
    <w:rsid w:val="00333698"/>
    <w:rsid w:val="0034156D"/>
    <w:rsid w:val="003563CA"/>
    <w:rsid w:val="003A3445"/>
    <w:rsid w:val="003D3B09"/>
    <w:rsid w:val="003E2048"/>
    <w:rsid w:val="003E340E"/>
    <w:rsid w:val="003E35C1"/>
    <w:rsid w:val="003E6A63"/>
    <w:rsid w:val="003F7994"/>
    <w:rsid w:val="00407261"/>
    <w:rsid w:val="0041664E"/>
    <w:rsid w:val="0042280F"/>
    <w:rsid w:val="00437180"/>
    <w:rsid w:val="00444BD9"/>
    <w:rsid w:val="00451DDF"/>
    <w:rsid w:val="00480B2B"/>
    <w:rsid w:val="0048468B"/>
    <w:rsid w:val="00485842"/>
    <w:rsid w:val="00492E3A"/>
    <w:rsid w:val="004A18BC"/>
    <w:rsid w:val="004A23BF"/>
    <w:rsid w:val="004A549C"/>
    <w:rsid w:val="004B245D"/>
    <w:rsid w:val="004C1ACD"/>
    <w:rsid w:val="004D2006"/>
    <w:rsid w:val="004E0475"/>
    <w:rsid w:val="004E158A"/>
    <w:rsid w:val="004F2BC4"/>
    <w:rsid w:val="004F7411"/>
    <w:rsid w:val="00502AC0"/>
    <w:rsid w:val="00525DCF"/>
    <w:rsid w:val="00542A75"/>
    <w:rsid w:val="00557AA3"/>
    <w:rsid w:val="00557F69"/>
    <w:rsid w:val="005612FA"/>
    <w:rsid w:val="005678AD"/>
    <w:rsid w:val="00567CB2"/>
    <w:rsid w:val="00570354"/>
    <w:rsid w:val="005825E7"/>
    <w:rsid w:val="005842B6"/>
    <w:rsid w:val="00602884"/>
    <w:rsid w:val="00606456"/>
    <w:rsid w:val="00607A6A"/>
    <w:rsid w:val="0063081F"/>
    <w:rsid w:val="00631E31"/>
    <w:rsid w:val="00662CC5"/>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2664B"/>
    <w:rsid w:val="00836977"/>
    <w:rsid w:val="008370AA"/>
    <w:rsid w:val="00856C33"/>
    <w:rsid w:val="00882759"/>
    <w:rsid w:val="00897424"/>
    <w:rsid w:val="008A3227"/>
    <w:rsid w:val="008B5573"/>
    <w:rsid w:val="008C10FF"/>
    <w:rsid w:val="008C15CD"/>
    <w:rsid w:val="008C36B1"/>
    <w:rsid w:val="008C4B28"/>
    <w:rsid w:val="008E2E04"/>
    <w:rsid w:val="008F76AC"/>
    <w:rsid w:val="00904A37"/>
    <w:rsid w:val="00906D6F"/>
    <w:rsid w:val="00915C07"/>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27DF4"/>
    <w:rsid w:val="00A32531"/>
    <w:rsid w:val="00A32C89"/>
    <w:rsid w:val="00A332A4"/>
    <w:rsid w:val="00A442FF"/>
    <w:rsid w:val="00A573CD"/>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03D29"/>
    <w:rsid w:val="00B05D2F"/>
    <w:rsid w:val="00B17F76"/>
    <w:rsid w:val="00B30643"/>
    <w:rsid w:val="00B3068E"/>
    <w:rsid w:val="00B401F3"/>
    <w:rsid w:val="00B43D2D"/>
    <w:rsid w:val="00B62E31"/>
    <w:rsid w:val="00B6531E"/>
    <w:rsid w:val="00B72C7F"/>
    <w:rsid w:val="00B94794"/>
    <w:rsid w:val="00BA3EEC"/>
    <w:rsid w:val="00BA5E47"/>
    <w:rsid w:val="00BB582D"/>
    <w:rsid w:val="00BB73E9"/>
    <w:rsid w:val="00BB7B4B"/>
    <w:rsid w:val="00BC42BE"/>
    <w:rsid w:val="00BC670C"/>
    <w:rsid w:val="00BD35EF"/>
    <w:rsid w:val="00BE4880"/>
    <w:rsid w:val="00BF1F8C"/>
    <w:rsid w:val="00BF398B"/>
    <w:rsid w:val="00BF4ED0"/>
    <w:rsid w:val="00C024B6"/>
    <w:rsid w:val="00C03FB5"/>
    <w:rsid w:val="00C106EB"/>
    <w:rsid w:val="00C15527"/>
    <w:rsid w:val="00C2115C"/>
    <w:rsid w:val="00C22A65"/>
    <w:rsid w:val="00C45286"/>
    <w:rsid w:val="00C60227"/>
    <w:rsid w:val="00C7412B"/>
    <w:rsid w:val="00C745FD"/>
    <w:rsid w:val="00C75A04"/>
    <w:rsid w:val="00C871E1"/>
    <w:rsid w:val="00CC60B4"/>
    <w:rsid w:val="00CC68C5"/>
    <w:rsid w:val="00CC726F"/>
    <w:rsid w:val="00CC756B"/>
    <w:rsid w:val="00CD2925"/>
    <w:rsid w:val="00CE6AC8"/>
    <w:rsid w:val="00CF49F4"/>
    <w:rsid w:val="00D03898"/>
    <w:rsid w:val="00D03EA2"/>
    <w:rsid w:val="00D16563"/>
    <w:rsid w:val="00D27628"/>
    <w:rsid w:val="00D3306D"/>
    <w:rsid w:val="00D82E9E"/>
    <w:rsid w:val="00D87A5F"/>
    <w:rsid w:val="00DA7942"/>
    <w:rsid w:val="00DB6040"/>
    <w:rsid w:val="00DB7041"/>
    <w:rsid w:val="00DB7FC9"/>
    <w:rsid w:val="00DC361C"/>
    <w:rsid w:val="00DC40B1"/>
    <w:rsid w:val="00DD20AF"/>
    <w:rsid w:val="00DD784A"/>
    <w:rsid w:val="00DF718F"/>
    <w:rsid w:val="00E02E62"/>
    <w:rsid w:val="00E05C1E"/>
    <w:rsid w:val="00E20C1A"/>
    <w:rsid w:val="00E21B23"/>
    <w:rsid w:val="00E3276B"/>
    <w:rsid w:val="00E37B65"/>
    <w:rsid w:val="00E4271F"/>
    <w:rsid w:val="00E443E0"/>
    <w:rsid w:val="00E456F1"/>
    <w:rsid w:val="00E8089C"/>
    <w:rsid w:val="00E83257"/>
    <w:rsid w:val="00E841A3"/>
    <w:rsid w:val="00E86A5E"/>
    <w:rsid w:val="00E92070"/>
    <w:rsid w:val="00E97B7E"/>
    <w:rsid w:val="00EB6F4D"/>
    <w:rsid w:val="00EC12C7"/>
    <w:rsid w:val="00ED62FA"/>
    <w:rsid w:val="00EE64E6"/>
    <w:rsid w:val="00F01A1E"/>
    <w:rsid w:val="00F31532"/>
    <w:rsid w:val="00F36D3A"/>
    <w:rsid w:val="00F44BEA"/>
    <w:rsid w:val="00F57A78"/>
    <w:rsid w:val="00F60E13"/>
    <w:rsid w:val="00F7639B"/>
    <w:rsid w:val="00F90177"/>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5BB7"/>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 w:type="character" w:styleId="Enfasigrassetto">
    <w:name w:val="Strong"/>
    <w:basedOn w:val="Carpredefinitoparagrafo"/>
    <w:uiPriority w:val="22"/>
    <w:qFormat/>
    <w:rsid w:val="008E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559896139">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426-7B51-4893-9368-3055C87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1</TotalTime>
  <Pages>7</Pages>
  <Words>1632</Words>
  <Characters>9305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10916</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2</cp:revision>
  <cp:lastPrinted>2018-10-29T10:19:00Z</cp:lastPrinted>
  <dcterms:created xsi:type="dcterms:W3CDTF">2022-11-22T09:38:00Z</dcterms:created>
  <dcterms:modified xsi:type="dcterms:W3CDTF">2022-11-22T09:38:00Z</dcterms:modified>
</cp:coreProperties>
</file>